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4E" w:rsidRPr="0033454E" w:rsidRDefault="0033454E" w:rsidP="00E24C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33454E" w:rsidRPr="0033454E" w:rsidRDefault="0033454E" w:rsidP="00E24C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</w:t>
      </w:r>
      <w:r w:rsidR="00D77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77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ХРАНЕНИЕ И ПЕРЕРАБОТКА СЕЛЬСКОХОЗЯЙСТВЕННОЙ ПРОДУКЦИИ</w:t>
      </w: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6E06F8" w:rsidRPr="006E06F8" w:rsidRDefault="00463863" w:rsidP="006E06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 w:rsidR="006E06F8" w:rsidRPr="006E06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Основные задачи хранения и переработки </w:t>
            </w:r>
          </w:p>
          <w:p w:rsidR="00463863" w:rsidRPr="00463863" w:rsidRDefault="006E06F8" w:rsidP="006E06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6E06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сельскохозяйственной</w:t>
            </w:r>
            <w:proofErr w:type="gramEnd"/>
            <w:r w:rsidRPr="006E06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продукции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6E06F8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6E06F8" w:rsidRPr="006E06F8" w:rsidRDefault="006E06F8" w:rsidP="006E06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6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Значение хранения и переработки продукции для круглогодичного снабжения населения. </w:t>
            </w:r>
          </w:p>
          <w:p w:rsidR="00463863" w:rsidRPr="00463863" w:rsidRDefault="006E06F8" w:rsidP="006E06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6F8">
              <w:rPr>
                <w:rFonts w:ascii="Times New Roman" w:eastAsia="Calibri" w:hAnsi="Times New Roman" w:cs="Times New Roman"/>
                <w:sz w:val="28"/>
                <w:szCs w:val="28"/>
              </w:rPr>
              <w:t>Уборка продукции – начальное звено в общей системе их рационального хранения. Требования к качеству продукции.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6E06F8" w:rsidRPr="00463863" w:rsidTr="00353560">
        <w:tc>
          <w:tcPr>
            <w:tcW w:w="3503" w:type="dxa"/>
          </w:tcPr>
          <w:p w:rsidR="006E06F8" w:rsidRPr="00463863" w:rsidRDefault="006E06F8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6E06F8" w:rsidRPr="006E06F8" w:rsidRDefault="006E06F8" w:rsidP="006E06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6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Практическая работа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№1</w:t>
            </w:r>
            <w:r w:rsidRPr="006E06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 w:rsidRPr="006E06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Соблюдение технологии уборки продукции. Составление таблицы.</w:t>
            </w:r>
          </w:p>
        </w:tc>
        <w:tc>
          <w:tcPr>
            <w:tcW w:w="1908" w:type="dxa"/>
          </w:tcPr>
          <w:p w:rsidR="006E06F8" w:rsidRPr="00463863" w:rsidRDefault="006E06F8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64" w:type="dxa"/>
          </w:tcPr>
          <w:p w:rsidR="006E06F8" w:rsidRPr="00DB248F" w:rsidRDefault="00DB248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2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 </w:t>
            </w:r>
            <w:r w:rsidR="0019260F" w:rsidRPr="0019260F">
              <w:rPr>
                <w:rFonts w:ascii="Times New Roman" w:eastAsia="Calibri" w:hAnsi="Times New Roman" w:cs="Times New Roman"/>
                <w:sz w:val="28"/>
                <w:szCs w:val="28"/>
              </w:rPr>
              <w:t>Процессы, происходящие при хранении продукции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19260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19260F" w:rsidRPr="0019260F" w:rsidRDefault="0019260F" w:rsidP="0019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Биохимические и </w:t>
            </w:r>
            <w:proofErr w:type="gramStart"/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физиологические  изменения</w:t>
            </w:r>
            <w:proofErr w:type="gramEnd"/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происходящие после закладки на хранение. Дыхание. Естественная убыль. </w:t>
            </w:r>
          </w:p>
          <w:p w:rsidR="0019260F" w:rsidRPr="0019260F" w:rsidRDefault="0019260F" w:rsidP="0019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Действие низких и высоких температур. Отпотевание. </w:t>
            </w:r>
          </w:p>
          <w:p w:rsidR="00463863" w:rsidRPr="00463863" w:rsidRDefault="0019260F" w:rsidP="0019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Устойчивость продукции при хранении.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 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9260F" w:rsidRPr="0019260F">
              <w:rPr>
                <w:rFonts w:ascii="Times New Roman" w:eastAsia="Calibri" w:hAnsi="Times New Roman" w:cs="Times New Roman"/>
                <w:sz w:val="28"/>
                <w:szCs w:val="28"/>
              </w:rPr>
              <w:t>Хранение продукции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19260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19260F" w:rsidRPr="0019260F" w:rsidRDefault="0019260F" w:rsidP="0019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Временное хранение продукции до их реализации.  </w:t>
            </w:r>
          </w:p>
          <w:p w:rsidR="00463863" w:rsidRPr="00463863" w:rsidRDefault="0019260F" w:rsidP="00192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Хранение продукции под навесами, в сараях, холодильниках и др. Биологическое обоснование возможности длительного хранения.  Влияние условий выращивания на длительность хранения. Хранение в буртах, траншеях, стационарных хранилищах. Газовая среда при хранении.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4. </w:t>
            </w:r>
            <w:r w:rsidR="0019260F"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Первичная переработка продукции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19260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19260F" w:rsidRPr="0019260F" w:rsidRDefault="0019260F" w:rsidP="001926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Ознакомление с оборудованием и технологией консервирования </w:t>
            </w:r>
            <w:r w:rsidR="00B30A9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сельскохозяйственной продукции. </w:t>
            </w:r>
            <w:r w:rsidRPr="00192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Требования ГОСТ к качеству продукции. </w:t>
            </w:r>
          </w:p>
          <w:p w:rsidR="0019260F" w:rsidRPr="0019260F" w:rsidRDefault="0019260F" w:rsidP="001926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Упаковка и хранение продукции. </w:t>
            </w:r>
          </w:p>
          <w:p w:rsidR="00463863" w:rsidRPr="00463863" w:rsidRDefault="0019260F" w:rsidP="001926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Экономическая эффективность предприятий по переработке продукции.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9260F" w:rsidRPr="00463863" w:rsidTr="00353560">
        <w:tc>
          <w:tcPr>
            <w:tcW w:w="3503" w:type="dxa"/>
          </w:tcPr>
          <w:p w:rsidR="0019260F" w:rsidRPr="00463863" w:rsidRDefault="0019260F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19260F" w:rsidRPr="0019260F" w:rsidRDefault="0019260F" w:rsidP="001926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6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Практическая работа </w:t>
            </w:r>
            <w:r w:rsidRPr="0019260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№2- №3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19260F">
              <w:rPr>
                <w:rFonts w:ascii="Times New Roman" w:eastAsia="Calibri" w:hAnsi="Times New Roman" w:cs="Times New Roman"/>
                <w:sz w:val="28"/>
                <w:szCs w:val="28"/>
              </w:rPr>
              <w:t>Упаковка и закладка продукции на хранение.</w:t>
            </w:r>
          </w:p>
        </w:tc>
        <w:tc>
          <w:tcPr>
            <w:tcW w:w="1908" w:type="dxa"/>
          </w:tcPr>
          <w:p w:rsidR="0019260F" w:rsidRPr="00463863" w:rsidRDefault="0019260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19260F" w:rsidRPr="00DB248F" w:rsidRDefault="00DB248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2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5. </w:t>
            </w:r>
            <w:r w:rsidR="0019260F" w:rsidRPr="0019260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Организация пункта</w:t>
            </w:r>
            <w:r w:rsidR="0019260F" w:rsidRPr="0019260F">
              <w:t xml:space="preserve"> </w:t>
            </w:r>
            <w:r w:rsidR="0019260F" w:rsidRPr="0019260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первичной переработки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DB248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463863" w:rsidRPr="00B30A97" w:rsidRDefault="0019260F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пункта по переработке продукции. Оборудование для переработки.</w:t>
            </w:r>
            <w:r>
              <w:t xml:space="preserve"> </w:t>
            </w:r>
            <w:bookmarkStart w:id="0" w:name="_GoBack"/>
            <w:bookmarkEnd w:id="0"/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Требования к помещению для хранения переработанной продукции. Организация контроля за ее </w:t>
            </w:r>
            <w:proofErr w:type="gramStart"/>
            <w:r w:rsidRPr="001926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хранением.  </w:t>
            </w:r>
            <w:proofErr w:type="gramEnd"/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908" w:type="dxa"/>
          </w:tcPr>
          <w:p w:rsidR="00463863" w:rsidRPr="00463863" w:rsidRDefault="00DB248F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463863" w:rsidRPr="00463863" w:rsidRDefault="00463863" w:rsidP="00DB2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B248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63863" w:rsidRPr="0033454E" w:rsidRDefault="00463863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33454E" w:rsidRPr="003345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proofErr w:type="gramStart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репродуктивный( выполнение</w:t>
      </w:r>
      <w:proofErr w:type="gramEnd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образцу, инструкции или под руководством)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33454E" w:rsidSect="00463863">
          <w:pgSz w:w="16838" w:h="11906" w:orient="landscape"/>
          <w:pgMar w:top="851" w:right="1134" w:bottom="851" w:left="567" w:header="709" w:footer="709" w:gutter="0"/>
          <w:cols w:space="708"/>
          <w:docGrid w:linePitch="360"/>
        </w:sectPr>
      </w:pPr>
    </w:p>
    <w:p w:rsidR="00366118" w:rsidRDefault="00366118" w:rsidP="00E24C26">
      <w:pPr>
        <w:spacing w:after="0" w:line="240" w:lineRule="auto"/>
      </w:pPr>
    </w:p>
    <w:sectPr w:rsidR="00366118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36141"/>
    <w:rsid w:val="00092B67"/>
    <w:rsid w:val="000C66DA"/>
    <w:rsid w:val="000E6A58"/>
    <w:rsid w:val="00152A3F"/>
    <w:rsid w:val="0019260F"/>
    <w:rsid w:val="001B67FE"/>
    <w:rsid w:val="002007D0"/>
    <w:rsid w:val="00214563"/>
    <w:rsid w:val="00255B02"/>
    <w:rsid w:val="00260BEC"/>
    <w:rsid w:val="002D5635"/>
    <w:rsid w:val="002F43E3"/>
    <w:rsid w:val="00300BE7"/>
    <w:rsid w:val="0033454E"/>
    <w:rsid w:val="00366118"/>
    <w:rsid w:val="003D1B0D"/>
    <w:rsid w:val="00463863"/>
    <w:rsid w:val="004C39D4"/>
    <w:rsid w:val="004C427A"/>
    <w:rsid w:val="0067509B"/>
    <w:rsid w:val="0069648C"/>
    <w:rsid w:val="006B4F8C"/>
    <w:rsid w:val="006E06F8"/>
    <w:rsid w:val="00702FFB"/>
    <w:rsid w:val="00703CBA"/>
    <w:rsid w:val="007304FD"/>
    <w:rsid w:val="00741DEB"/>
    <w:rsid w:val="00751062"/>
    <w:rsid w:val="0076137B"/>
    <w:rsid w:val="00770428"/>
    <w:rsid w:val="00801A61"/>
    <w:rsid w:val="008778F0"/>
    <w:rsid w:val="0091059D"/>
    <w:rsid w:val="009B0DC9"/>
    <w:rsid w:val="00A55DF1"/>
    <w:rsid w:val="00B30A97"/>
    <w:rsid w:val="00B51E12"/>
    <w:rsid w:val="00B5418D"/>
    <w:rsid w:val="00B63A8A"/>
    <w:rsid w:val="00B82242"/>
    <w:rsid w:val="00C560F5"/>
    <w:rsid w:val="00CB2CE8"/>
    <w:rsid w:val="00D20386"/>
    <w:rsid w:val="00D77281"/>
    <w:rsid w:val="00D80A6A"/>
    <w:rsid w:val="00DB248F"/>
    <w:rsid w:val="00E24C26"/>
    <w:rsid w:val="00E93289"/>
    <w:rsid w:val="00EA2F25"/>
    <w:rsid w:val="00EC6E59"/>
    <w:rsid w:val="00F71969"/>
    <w:rsid w:val="00F949B5"/>
    <w:rsid w:val="00FD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52</cp:revision>
  <dcterms:created xsi:type="dcterms:W3CDTF">2020-03-18T11:48:00Z</dcterms:created>
  <dcterms:modified xsi:type="dcterms:W3CDTF">2020-07-03T05:59:00Z</dcterms:modified>
</cp:coreProperties>
</file>